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eastAsia="黑体"/>
          <w:sz w:val="32"/>
        </w:rPr>
      </w:pPr>
    </w:p>
    <w:p>
      <w:pPr>
        <w:jc w:val="center"/>
        <w:rPr>
          <w:b/>
          <w:bCs/>
          <w:color w:val="000000"/>
          <w:szCs w:val="21"/>
        </w:rPr>
      </w:pPr>
    </w:p>
    <w:p>
      <w:pPr>
        <w:jc w:val="center"/>
        <w:rPr>
          <w:b/>
          <w:bCs/>
          <w:color w:val="000000"/>
          <w:szCs w:val="21"/>
        </w:rPr>
      </w:pPr>
    </w:p>
    <w:p>
      <w:pPr>
        <w:jc w:val="center"/>
        <w:rPr>
          <w:b/>
          <w:bCs/>
          <w:color w:val="000000"/>
          <w:sz w:val="48"/>
        </w:rPr>
      </w:pPr>
      <w:r>
        <w:rPr>
          <w:rFonts w:hint="eastAsia" w:eastAsia="仿宋_GB2312"/>
        </w:rPr>
        <w:pict>
          <v:shape id="_x0000_i1025" o:spt="75" type="#_x0000_t75" style="height:61.8pt;width:363pt;" filled="f" o:preferrelative="t" stroked="f" coordsize="21600,21600">
            <v:path/>
            <v:fill on="f" focussize="0,0"/>
            <v:stroke on="f" joinstyle="miter"/>
            <v:imagedata r:id="rId8" o:title="国科大横式cuti"/>
            <o:lock v:ext="edit" aspectratio="t"/>
            <w10:wrap type="none"/>
            <w10:anchorlock/>
          </v:shape>
        </w:pict>
      </w:r>
    </w:p>
    <w:p>
      <w:pPr>
        <w:jc w:val="center"/>
        <w:rPr>
          <w:rFonts w:eastAsia="楷体_GB2312"/>
          <w:b/>
          <w:color w:val="000000"/>
        </w:rPr>
      </w:pPr>
    </w:p>
    <w:p>
      <w:pPr>
        <w:jc w:val="center"/>
        <w:rPr>
          <w:rFonts w:eastAsia="楷体_GB2312"/>
          <w:b/>
          <w:color w:val="000000"/>
        </w:rPr>
      </w:pPr>
    </w:p>
    <w:p>
      <w:pPr>
        <w:jc w:val="center"/>
        <w:rPr>
          <w:b/>
          <w:bCs/>
          <w:color w:val="000000"/>
          <w:sz w:val="52"/>
        </w:rPr>
      </w:pPr>
      <w:r>
        <w:rPr>
          <w:b/>
          <w:bCs/>
          <w:color w:val="000000"/>
          <w:sz w:val="52"/>
        </w:rPr>
        <w:t>博士学位论文评阅书</w:t>
      </w:r>
    </w:p>
    <w:p>
      <w:pPr>
        <w:rPr>
          <w:b/>
          <w:bCs/>
          <w:color w:val="000000"/>
        </w:rPr>
      </w:pPr>
    </w:p>
    <w:p>
      <w:pPr>
        <w:rPr>
          <w:b/>
          <w:bCs/>
          <w:color w:val="000000"/>
        </w:rPr>
      </w:pPr>
    </w:p>
    <w:p>
      <w:pPr>
        <w:rPr>
          <w:b/>
          <w:bCs/>
          <w:color w:val="000000"/>
        </w:rPr>
      </w:pPr>
    </w:p>
    <w:p>
      <w:pPr>
        <w:spacing w:before="360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</w:rPr>
        <w:t xml:space="preserve">论文题目 </w:t>
      </w:r>
      <w:r>
        <w:rPr>
          <w:b/>
          <w:bCs/>
          <w:color w:val="000000"/>
          <w:sz w:val="30"/>
        </w:rPr>
        <w:t>__________________________________________</w:t>
      </w:r>
    </w:p>
    <w:p>
      <w:pPr>
        <w:rPr>
          <w:b/>
          <w:bCs/>
          <w:color w:val="000000"/>
        </w:rPr>
      </w:pPr>
    </w:p>
    <w:p>
      <w:pPr>
        <w:spacing w:before="100" w:beforeAutospacing="1" w:after="100" w:afterAutospacing="1" w:line="480" w:lineRule="auto"/>
        <w:ind w:left="851" w:firstLine="425"/>
        <w:rPr>
          <w:b/>
          <w:bCs/>
          <w:color w:val="000000"/>
          <w:sz w:val="30"/>
        </w:rPr>
      </w:pPr>
    </w:p>
    <w:p>
      <w:pPr>
        <w:spacing w:before="100" w:beforeAutospacing="1" w:after="100" w:afterAutospacing="1"/>
        <w:ind w:left="851" w:firstLine="425"/>
        <w:rPr>
          <w:b/>
          <w:bCs/>
          <w:color w:val="000000"/>
          <w:sz w:val="30"/>
        </w:rPr>
      </w:pPr>
      <w:r>
        <w:rPr>
          <w:b/>
          <w:bCs/>
          <w:color w:val="000000"/>
          <w:sz w:val="30"/>
        </w:rPr>
        <w:t>作者姓名__________________________________</w:t>
      </w:r>
    </w:p>
    <w:p>
      <w:pPr>
        <w:ind w:left="850" w:leftChars="405" w:firstLine="446" w:firstLineChars="148"/>
        <w:jc w:val="left"/>
        <w:rPr>
          <w:rFonts w:eastAsia="仿宋_GB2312"/>
          <w:bCs/>
          <w:sz w:val="30"/>
          <w:u w:val="single"/>
        </w:rPr>
      </w:pPr>
      <w:r>
        <w:rPr>
          <w:b/>
          <w:bCs/>
          <w:sz w:val="30"/>
        </w:rPr>
        <w:t>学位类别</w:t>
      </w:r>
      <w:r>
        <w:rPr>
          <w:b/>
          <w:bCs/>
          <w:color w:val="000000"/>
          <w:sz w:val="30"/>
        </w:rPr>
        <w:t>__________________________________</w:t>
      </w:r>
    </w:p>
    <w:p>
      <w:pPr>
        <w:spacing w:before="100" w:beforeAutospacing="1" w:after="100" w:afterAutospacing="1"/>
        <w:ind w:left="851" w:firstLine="425"/>
        <w:rPr>
          <w:b/>
          <w:bCs/>
          <w:color w:val="000000"/>
          <w:sz w:val="30"/>
          <w:highlight w:val="none"/>
        </w:rPr>
      </w:pPr>
      <w:r>
        <w:rPr>
          <w:b/>
          <w:bCs/>
          <w:color w:val="000000"/>
          <w:sz w:val="30"/>
          <w:highlight w:val="none"/>
        </w:rPr>
        <w:t>学科专业__________________________________</w:t>
      </w:r>
    </w:p>
    <w:p>
      <w:pPr>
        <w:spacing w:before="100" w:beforeAutospacing="1" w:after="100" w:afterAutospacing="1"/>
        <w:ind w:left="851" w:firstLine="425"/>
        <w:rPr>
          <w:b/>
          <w:bCs/>
          <w:color w:val="000000"/>
          <w:sz w:val="30"/>
        </w:rPr>
      </w:pPr>
      <w:r>
        <w:rPr>
          <w:rFonts w:hint="eastAsia"/>
          <w:b/>
          <w:bCs/>
          <w:color w:val="000000"/>
          <w:sz w:val="30"/>
          <w:highlight w:val="none"/>
        </w:rPr>
        <w:t>培养单位</w:t>
      </w:r>
      <w:r>
        <w:rPr>
          <w:b/>
          <w:bCs/>
          <w:color w:val="000000"/>
          <w:sz w:val="30"/>
          <w:highlight w:val="none"/>
        </w:rPr>
        <w:t>_</w:t>
      </w:r>
      <w:r>
        <w:rPr>
          <w:b/>
          <w:bCs/>
          <w:color w:val="000000"/>
          <w:sz w:val="30"/>
        </w:rPr>
        <w:t>_________________________________</w:t>
      </w:r>
    </w:p>
    <w:p>
      <w:pPr>
        <w:spacing w:before="100" w:beforeAutospacing="1" w:after="100" w:afterAutospacing="1" w:line="480" w:lineRule="auto"/>
        <w:rPr>
          <w:color w:val="000000"/>
          <w:szCs w:val="21"/>
        </w:rPr>
      </w:pPr>
    </w:p>
    <w:p>
      <w:pPr>
        <w:jc w:val="center"/>
        <w:rPr>
          <w:b/>
          <w:bCs/>
          <w:color w:val="000000"/>
          <w:sz w:val="30"/>
        </w:rPr>
      </w:pPr>
      <w:r>
        <w:rPr>
          <w:b/>
          <w:bCs/>
          <w:color w:val="000000"/>
          <w:sz w:val="30"/>
        </w:rPr>
        <w:t>中国科学院大学制</w:t>
      </w:r>
    </w:p>
    <w:p>
      <w:pPr>
        <w:tabs>
          <w:tab w:val="left" w:pos="2310"/>
          <w:tab w:val="center" w:pos="4706"/>
          <w:tab w:val="left" w:pos="6090"/>
        </w:tabs>
        <w:spacing w:line="260" w:lineRule="atLeast"/>
        <w:jc w:val="center"/>
        <w:rPr>
          <w:b/>
          <w:bCs/>
          <w:color w:val="000000"/>
          <w:sz w:val="36"/>
        </w:rPr>
      </w:pPr>
    </w:p>
    <w:p>
      <w:pPr>
        <w:tabs>
          <w:tab w:val="left" w:pos="2310"/>
          <w:tab w:val="center" w:pos="4706"/>
          <w:tab w:val="left" w:pos="6090"/>
        </w:tabs>
        <w:spacing w:line="260" w:lineRule="atLeast"/>
        <w:jc w:val="center"/>
        <w:rPr>
          <w:rFonts w:hint="eastAsia"/>
          <w:b/>
          <w:bCs/>
          <w:color w:val="000000"/>
          <w:sz w:val="36"/>
        </w:rPr>
      </w:pPr>
    </w:p>
    <w:p>
      <w:pPr>
        <w:tabs>
          <w:tab w:val="left" w:pos="2310"/>
          <w:tab w:val="center" w:pos="4706"/>
          <w:tab w:val="left" w:pos="6090"/>
        </w:tabs>
        <w:spacing w:line="260" w:lineRule="atLeast"/>
        <w:jc w:val="center"/>
        <w:rPr>
          <w:rFonts w:hint="eastAsia"/>
          <w:b/>
          <w:bCs/>
          <w:color w:val="000000"/>
          <w:sz w:val="36"/>
        </w:rPr>
      </w:pPr>
    </w:p>
    <w:p>
      <w:pPr>
        <w:tabs>
          <w:tab w:val="left" w:pos="2310"/>
          <w:tab w:val="center" w:pos="4706"/>
          <w:tab w:val="left" w:pos="6090"/>
        </w:tabs>
        <w:spacing w:line="260" w:lineRule="atLeast"/>
        <w:jc w:val="center"/>
        <w:rPr>
          <w:b/>
          <w:bCs/>
          <w:color w:val="000000"/>
          <w:sz w:val="36"/>
        </w:rPr>
      </w:pPr>
      <w:r>
        <w:rPr>
          <w:b/>
          <w:bCs/>
          <w:color w:val="000000"/>
          <w:sz w:val="36"/>
        </w:rPr>
        <w:t>填 表 说 明</w:t>
      </w:r>
    </w:p>
    <w:p>
      <w:pPr>
        <w:tabs>
          <w:tab w:val="center" w:pos="4706"/>
          <w:tab w:val="left" w:pos="6090"/>
        </w:tabs>
        <w:spacing w:line="260" w:lineRule="atLeast"/>
        <w:jc w:val="left"/>
        <w:rPr>
          <w:b/>
          <w:bCs/>
          <w:color w:val="000000"/>
          <w:sz w:val="36"/>
          <w:highlight w:val="none"/>
        </w:rPr>
      </w:pPr>
    </w:p>
    <w:p>
      <w:pPr>
        <w:pStyle w:val="5"/>
        <w:numPr>
          <w:ilvl w:val="0"/>
          <w:numId w:val="1"/>
        </w:numPr>
        <w:tabs>
          <w:tab w:val="clear" w:pos="420"/>
        </w:tabs>
        <w:spacing w:line="360" w:lineRule="auto"/>
        <w:ind w:left="720" w:hanging="720"/>
        <w:rPr>
          <w:bCs/>
          <w:sz w:val="24"/>
          <w:highlight w:val="none"/>
        </w:rPr>
      </w:pPr>
      <w:r>
        <w:rPr>
          <w:bCs/>
          <w:sz w:val="24"/>
          <w:highlight w:val="none"/>
        </w:rPr>
        <w:t>本表内容须真实、完整、准确。</w:t>
      </w:r>
    </w:p>
    <w:p>
      <w:pPr>
        <w:pStyle w:val="5"/>
        <w:numPr>
          <w:ilvl w:val="0"/>
          <w:numId w:val="1"/>
        </w:numPr>
        <w:spacing w:line="360" w:lineRule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“</w:t>
      </w:r>
      <w:r>
        <w:rPr>
          <w:sz w:val="24"/>
          <w:highlight w:val="none"/>
        </w:rPr>
        <w:t>学位类别</w:t>
      </w:r>
      <w:r>
        <w:rPr>
          <w:rFonts w:hint="eastAsia"/>
          <w:sz w:val="24"/>
          <w:highlight w:val="none"/>
        </w:rPr>
        <w:t>”</w:t>
      </w:r>
      <w:r>
        <w:rPr>
          <w:sz w:val="24"/>
          <w:highlight w:val="none"/>
        </w:rPr>
        <w:t>名称：</w:t>
      </w:r>
      <w:r>
        <w:rPr>
          <w:rFonts w:hint="eastAsia"/>
          <w:sz w:val="24"/>
          <w:highlight w:val="none"/>
        </w:rPr>
        <w:t>学术型学位填写哲学博士、经济学博士、历史学博士、理学博士、工学博士、农学博士、医学博士、管理学博士等；专业学位填写</w:t>
      </w:r>
      <w:r>
        <w:rPr>
          <w:rFonts w:hint="eastAsia"/>
          <w:bCs/>
          <w:kern w:val="0"/>
          <w:sz w:val="24"/>
          <w:highlight w:val="none"/>
        </w:rPr>
        <w:t>电子信息博士、</w:t>
      </w:r>
      <w:r>
        <w:rPr>
          <w:bCs/>
          <w:kern w:val="0"/>
          <w:sz w:val="24"/>
          <w:highlight w:val="none"/>
        </w:rPr>
        <w:t>材料与化工博士</w:t>
      </w:r>
      <w:r>
        <w:rPr>
          <w:sz w:val="24"/>
          <w:highlight w:val="none"/>
        </w:rPr>
        <w:t>等。</w:t>
      </w:r>
    </w:p>
    <w:p>
      <w:pPr>
        <w:pStyle w:val="5"/>
        <w:numPr>
          <w:ilvl w:val="0"/>
          <w:numId w:val="1"/>
        </w:numPr>
        <w:spacing w:line="360" w:lineRule="auto"/>
        <w:ind w:right="170" w:rightChars="81"/>
        <w:jc w:val="lef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“学科专业”</w:t>
      </w:r>
      <w:r>
        <w:rPr>
          <w:sz w:val="24"/>
          <w:highlight w:val="none"/>
        </w:rPr>
        <w:t>名称：学术型学位填写</w:t>
      </w:r>
      <w:r>
        <w:rPr>
          <w:rFonts w:hint="eastAsia"/>
          <w:sz w:val="24"/>
          <w:highlight w:val="none"/>
        </w:rPr>
        <w:t>“一级学科/</w:t>
      </w:r>
      <w:r>
        <w:rPr>
          <w:sz w:val="24"/>
          <w:highlight w:val="none"/>
        </w:rPr>
        <w:t>二级学科</w:t>
      </w:r>
      <w:r>
        <w:rPr>
          <w:rFonts w:hint="eastAsia"/>
          <w:sz w:val="24"/>
          <w:highlight w:val="none"/>
        </w:rPr>
        <w:t>”</w:t>
      </w:r>
      <w:r>
        <w:rPr>
          <w:sz w:val="24"/>
          <w:highlight w:val="none"/>
        </w:rPr>
        <w:t>全称，专业学位填写</w:t>
      </w:r>
      <w:r>
        <w:rPr>
          <w:rFonts w:hint="eastAsia"/>
          <w:sz w:val="24"/>
          <w:highlight w:val="none"/>
        </w:rPr>
        <w:t>“类别/领域”</w:t>
      </w:r>
      <w:r>
        <w:rPr>
          <w:sz w:val="24"/>
          <w:highlight w:val="none"/>
        </w:rPr>
        <w:t>全称</w:t>
      </w:r>
      <w:r>
        <w:rPr>
          <w:rFonts w:hint="eastAsia"/>
          <w:sz w:val="24"/>
          <w:highlight w:val="none"/>
        </w:rPr>
        <w:t>，须与学籍信息一致，不可用简写。</w:t>
      </w:r>
    </w:p>
    <w:p>
      <w:pPr>
        <w:rPr>
          <w:rFonts w:hint="eastAsia"/>
          <w:color w:val="000000"/>
          <w:highlight w:val="none"/>
        </w:rPr>
      </w:pPr>
    </w:p>
    <w:p>
      <w:pPr>
        <w:rPr>
          <w:color w:val="000000"/>
        </w:rPr>
        <w:sectPr>
          <w:footerReference r:id="rId4" w:type="first"/>
          <w:footerReference r:id="rId3" w:type="even"/>
          <w:pgSz w:w="11906" w:h="16838"/>
          <w:pgMar w:top="1440" w:right="1797" w:bottom="1440" w:left="1797" w:header="851" w:footer="992" w:gutter="0"/>
          <w:pgNumType w:fmt="numberInDash" w:start="1"/>
          <w:cols w:space="425" w:num="1"/>
          <w:docGrid w:type="lines" w:linePitch="312" w:charSpace="0"/>
        </w:sectPr>
      </w:pPr>
    </w:p>
    <w:tbl>
      <w:tblPr>
        <w:tblStyle w:val="12"/>
        <w:tblpPr w:leftFromText="180" w:rightFromText="180" w:vertAnchor="text" w:horzAnchor="margin" w:tblpXSpec="center" w:tblpY="1237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37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before="156" w:beforeLines="5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评价要素</w:t>
            </w:r>
          </w:p>
        </w:tc>
        <w:tc>
          <w:tcPr>
            <w:tcW w:w="3794" w:type="dxa"/>
          </w:tcPr>
          <w:p>
            <w:pPr>
              <w:spacing w:before="156" w:beforeLines="5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评价意见</w:t>
            </w:r>
            <w:r>
              <w:rPr>
                <w:b/>
                <w:bCs/>
                <w:color w:val="000000"/>
              </w:rPr>
              <w:t>（</w:t>
            </w:r>
            <w:r>
              <w:rPr>
                <w:bCs/>
                <w:color w:val="000000"/>
              </w:rPr>
              <w:t>请</w:t>
            </w:r>
            <w:r>
              <w:rPr>
                <w:color w:val="000000"/>
              </w:rPr>
              <w:t>在相应栏内</w:t>
            </w:r>
            <w:r>
              <w:rPr>
                <w:rFonts w:hint="eastAsia"/>
                <w:color w:val="000000"/>
              </w:rPr>
              <w:t>划“</w:t>
            </w:r>
            <w:r>
              <w:rPr>
                <w:color w:val="000000"/>
              </w:rPr>
              <w:t>√</w:t>
            </w:r>
            <w:r>
              <w:rPr>
                <w:rFonts w:hint="eastAsia"/>
                <w:color w:val="000000"/>
              </w:rPr>
              <w:t>”</w:t>
            </w:r>
            <w:r>
              <w:rPr>
                <w:color w:val="000000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678" w:type="dxa"/>
            <w:vMerge w:val="restart"/>
          </w:tcPr>
          <w:p>
            <w:pPr>
              <w:spacing w:before="156" w:beforeLines="5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是否发现存在剽窃他人成果、伪造数据、由他人代写等严重作假行为</w:t>
            </w:r>
          </w:p>
        </w:tc>
        <w:tc>
          <w:tcPr>
            <w:tcW w:w="3794" w:type="dxa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/>
              <w:ind w:firstLine="33" w:firstLineChars="16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 xml:space="preserve">是（具体说明存在的问题） </w:t>
            </w:r>
          </w:p>
          <w:p>
            <w:pPr>
              <w:spacing w:before="156" w:beforeLines="50"/>
              <w:ind w:firstLine="33" w:firstLineChars="16"/>
              <w:jc w:val="center"/>
              <w:rPr>
                <w:rFonts w:hint="eastAsia"/>
                <w:highlight w:val="none"/>
              </w:rPr>
            </w:pPr>
          </w:p>
          <w:p>
            <w:pPr>
              <w:spacing w:before="156" w:beforeLines="50"/>
              <w:ind w:firstLine="33" w:firstLineChars="16"/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678" w:type="dxa"/>
            <w:vMerge w:val="continue"/>
          </w:tcPr>
          <w:p>
            <w:pPr>
              <w:spacing w:before="156" w:beforeLines="50"/>
              <w:rPr>
                <w:rFonts w:hint="eastAsia"/>
                <w:highlight w:val="none"/>
              </w:rPr>
            </w:pPr>
          </w:p>
        </w:tc>
        <w:tc>
          <w:tcPr>
            <w:tcW w:w="3794" w:type="dxa"/>
            <w:tcBorders>
              <w:top w:val="single" w:color="auto" w:sz="4" w:space="0"/>
            </w:tcBorders>
            <w:vAlign w:val="center"/>
          </w:tcPr>
          <w:p>
            <w:pPr>
              <w:spacing w:before="156" w:beforeLines="50"/>
              <w:ind w:firstLine="33" w:firstLineChars="16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>否</w:t>
            </w:r>
          </w:p>
        </w:tc>
      </w:tr>
    </w:tbl>
    <w:p>
      <w:pPr>
        <w:spacing w:before="156" w:beforeLines="50"/>
        <w:jc w:val="center"/>
        <w:rPr>
          <w:rFonts w:hint="eastAsia"/>
          <w:b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</w:rPr>
        <w:t>学术道德评价</w:t>
      </w:r>
    </w:p>
    <w:p>
      <w:pPr>
        <w:spacing w:before="156" w:beforeLines="50"/>
        <w:jc w:val="center"/>
        <w:rPr>
          <w:rFonts w:hint="eastAsia"/>
          <w:highlight w:val="none"/>
        </w:rPr>
      </w:pPr>
      <w:r>
        <w:rPr>
          <w:rFonts w:hint="eastAsia"/>
          <w:highlight w:val="none"/>
        </w:rPr>
        <w:t>（一票否决）</w:t>
      </w:r>
    </w:p>
    <w:tbl>
      <w:tblPr>
        <w:tblStyle w:val="12"/>
        <w:tblpPr w:leftFromText="180" w:rightFromText="180" w:vertAnchor="page" w:horzAnchor="page" w:tblpX="1964" w:tblpY="6041"/>
        <w:tblW w:w="844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1654"/>
        <w:gridCol w:w="3968"/>
        <w:gridCol w:w="992"/>
        <w:gridCol w:w="12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6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227" w:type="dxa"/>
              <w:bottom w:w="170" w:type="dxa"/>
              <w:right w:w="227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b/>
                <w:color w:val="000000"/>
                <w:highlight w:val="none"/>
              </w:rPr>
              <w:t>评   价   要   素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color w:val="000000"/>
                <w:highlight w:val="none"/>
              </w:rPr>
            </w:pPr>
            <w:r>
              <w:rPr>
                <w:rFonts w:hint="eastAsia"/>
                <w:b/>
                <w:color w:val="000000"/>
                <w:highlight w:val="none"/>
              </w:rPr>
              <w:t>权重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color w:val="000000"/>
                <w:highlight w:val="none"/>
              </w:rPr>
            </w:pPr>
            <w:r>
              <w:rPr>
                <w:rFonts w:hint="eastAsia"/>
                <w:b/>
                <w:color w:val="000000"/>
                <w:highlight w:val="none"/>
              </w:rPr>
              <w:t>具体得分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b/>
                <w:color w:val="000000"/>
                <w:highlight w:val="none"/>
              </w:rPr>
            </w:pPr>
            <w:r>
              <w:rPr>
                <w:rFonts w:hint="eastAsia"/>
                <w:b/>
                <w:color w:val="000000"/>
                <w:highlight w:val="none"/>
              </w:rPr>
              <w:t>（百分制）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227" w:type="dxa"/>
              <w:bottom w:w="170" w:type="dxa"/>
              <w:right w:w="227" w:type="dxa"/>
            </w:tcMar>
            <w:vAlign w:val="center"/>
          </w:tcPr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 xml:space="preserve">1 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227" w:type="dxa"/>
              <w:bottom w:w="170" w:type="dxa"/>
              <w:right w:w="227" w:type="dxa"/>
            </w:tcMar>
            <w:vAlign w:val="center"/>
          </w:tcPr>
          <w:p>
            <w:pPr>
              <w:rPr>
                <w:b/>
                <w:color w:val="000000"/>
                <w:highlight w:val="none"/>
              </w:rPr>
            </w:pPr>
            <w:r>
              <w:rPr>
                <w:rFonts w:hint="eastAsia"/>
                <w:b/>
                <w:color w:val="000000"/>
                <w:highlight w:val="none"/>
              </w:rPr>
              <w:t>论文选题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227" w:type="dxa"/>
              <w:bottom w:w="170" w:type="dxa"/>
              <w:right w:w="227" w:type="dxa"/>
            </w:tcMar>
            <w:vAlign w:val="center"/>
          </w:tcPr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选题的理论意义、实用价值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 xml:space="preserve">10%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highlight w:val="none"/>
              </w:rPr>
            </w:pPr>
          </w:p>
        </w:tc>
      </w:tr>
      <w:tr>
        <w:trPr>
          <w:trHeight w:val="501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227" w:type="dxa"/>
              <w:bottom w:w="170" w:type="dxa"/>
              <w:right w:w="227" w:type="dxa"/>
            </w:tcMar>
            <w:vAlign w:val="center"/>
          </w:tcPr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227" w:type="dxa"/>
              <w:bottom w:w="170" w:type="dxa"/>
              <w:right w:w="227" w:type="dxa"/>
            </w:tcMar>
            <w:vAlign w:val="center"/>
          </w:tcPr>
          <w:p>
            <w:pPr>
              <w:rPr>
                <w:b/>
                <w:color w:val="000000"/>
                <w:highlight w:val="none"/>
              </w:rPr>
            </w:pPr>
            <w:r>
              <w:rPr>
                <w:rFonts w:hint="eastAsia"/>
                <w:b/>
                <w:color w:val="000000"/>
                <w:highlight w:val="none"/>
              </w:rPr>
              <w:t>文献综述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227" w:type="dxa"/>
              <w:bottom w:w="170" w:type="dxa"/>
              <w:right w:w="227" w:type="dxa"/>
            </w:tcMar>
            <w:vAlign w:val="center"/>
          </w:tcPr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 xml:space="preserve">反映该学科及相关领域的前人成果和前沿动态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 xml:space="preserve">15%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highlight w:val="none"/>
              </w:rPr>
            </w:pPr>
          </w:p>
        </w:tc>
      </w:tr>
      <w:tr>
        <w:trPr>
          <w:trHeight w:val="927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227" w:type="dxa"/>
              <w:bottom w:w="170" w:type="dxa"/>
              <w:right w:w="227" w:type="dxa"/>
            </w:tcMar>
            <w:vAlign w:val="center"/>
          </w:tcPr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 xml:space="preserve">3 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227" w:type="dxa"/>
              <w:bottom w:w="170" w:type="dxa"/>
              <w:right w:w="227" w:type="dxa"/>
            </w:tcMar>
            <w:vAlign w:val="center"/>
          </w:tcPr>
          <w:p>
            <w:pPr>
              <w:rPr>
                <w:b/>
                <w:color w:val="000000"/>
                <w:highlight w:val="none"/>
              </w:rPr>
            </w:pPr>
            <w:r>
              <w:rPr>
                <w:rFonts w:hint="eastAsia"/>
                <w:b/>
                <w:color w:val="000000"/>
                <w:highlight w:val="none"/>
              </w:rPr>
              <w:t>创新成果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227" w:type="dxa"/>
              <w:bottom w:w="170" w:type="dxa"/>
              <w:right w:w="227" w:type="dxa"/>
            </w:tcMar>
            <w:vAlign w:val="center"/>
          </w:tcPr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 xml:space="preserve">论文成果创新性，对学科发展、技术进步、经济建设、国家安全等方面产生的影响和贡献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 xml:space="preserve">40%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highlight w:val="none"/>
              </w:rPr>
            </w:pPr>
          </w:p>
        </w:tc>
      </w:tr>
      <w:tr>
        <w:trPr>
          <w:trHeight w:val="77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227" w:type="dxa"/>
              <w:bottom w:w="170" w:type="dxa"/>
              <w:right w:w="227" w:type="dxa"/>
            </w:tcMar>
            <w:vAlign w:val="center"/>
          </w:tcPr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227" w:type="dxa"/>
              <w:bottom w:w="170" w:type="dxa"/>
              <w:right w:w="227" w:type="dxa"/>
            </w:tcMar>
            <w:vAlign w:val="center"/>
          </w:tcPr>
          <w:p>
            <w:pPr>
              <w:rPr>
                <w:b/>
                <w:color w:val="000000"/>
                <w:highlight w:val="none"/>
              </w:rPr>
            </w:pPr>
            <w:r>
              <w:rPr>
                <w:rFonts w:hint="eastAsia"/>
                <w:b/>
                <w:color w:val="000000"/>
                <w:highlight w:val="none"/>
              </w:rPr>
              <w:t>基础理论和专门知识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227" w:type="dxa"/>
              <w:bottom w:w="170" w:type="dxa"/>
              <w:right w:w="227" w:type="dxa"/>
            </w:tcMar>
            <w:vAlign w:val="center"/>
          </w:tcPr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 xml:space="preserve">基础理论的宽厚度、坚实度，专门知识的系统性、深入性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 xml:space="preserve">10%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highlight w:val="none"/>
              </w:rPr>
            </w:pPr>
          </w:p>
        </w:tc>
      </w:tr>
      <w:tr>
        <w:trPr>
          <w:trHeight w:val="494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227" w:type="dxa"/>
              <w:bottom w:w="170" w:type="dxa"/>
              <w:right w:w="227" w:type="dxa"/>
            </w:tcMar>
            <w:vAlign w:val="center"/>
          </w:tcPr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227" w:type="dxa"/>
              <w:bottom w:w="170" w:type="dxa"/>
              <w:right w:w="227" w:type="dxa"/>
            </w:tcMar>
            <w:vAlign w:val="center"/>
          </w:tcPr>
          <w:p>
            <w:pPr>
              <w:rPr>
                <w:b/>
                <w:color w:val="000000"/>
                <w:highlight w:val="none"/>
              </w:rPr>
            </w:pPr>
            <w:r>
              <w:rPr>
                <w:rFonts w:hint="eastAsia"/>
                <w:b/>
                <w:color w:val="000000"/>
                <w:highlight w:val="none"/>
              </w:rPr>
              <w:t>科研能力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227" w:type="dxa"/>
              <w:bottom w:w="170" w:type="dxa"/>
              <w:right w:w="227" w:type="dxa"/>
            </w:tcMar>
            <w:vAlign w:val="center"/>
          </w:tcPr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 xml:space="preserve">论文体现科研潜质与独立科研能力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 xml:space="preserve">15%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highlight w:val="none"/>
              </w:rPr>
            </w:pPr>
          </w:p>
        </w:tc>
      </w:tr>
      <w:tr>
        <w:trPr>
          <w:trHeight w:val="65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227" w:type="dxa"/>
              <w:bottom w:w="170" w:type="dxa"/>
              <w:right w:w="227" w:type="dxa"/>
            </w:tcMar>
            <w:vAlign w:val="center"/>
          </w:tcPr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227" w:type="dxa"/>
              <w:bottom w:w="170" w:type="dxa"/>
              <w:right w:w="227" w:type="dxa"/>
            </w:tcMar>
            <w:vAlign w:val="center"/>
          </w:tcPr>
          <w:p>
            <w:pPr>
              <w:rPr>
                <w:b/>
                <w:color w:val="000000"/>
                <w:highlight w:val="none"/>
              </w:rPr>
            </w:pPr>
            <w:r>
              <w:rPr>
                <w:rFonts w:hint="eastAsia"/>
                <w:b/>
                <w:color w:val="000000"/>
                <w:highlight w:val="none"/>
              </w:rPr>
              <w:t xml:space="preserve">论文写作 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227" w:type="dxa"/>
              <w:bottom w:w="170" w:type="dxa"/>
              <w:right w:w="227" w:type="dxa"/>
            </w:tcMar>
            <w:vAlign w:val="center"/>
          </w:tcPr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 xml:space="preserve">论文结构、撰写规范性；文字表达准确、清晰和流畅性；引文严谨、规范性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 xml:space="preserve">10%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highlight w:val="none"/>
              </w:rPr>
            </w:pPr>
          </w:p>
        </w:tc>
      </w:tr>
      <w:tr>
        <w:trPr>
          <w:trHeight w:val="353" w:hRule="atLeast"/>
        </w:trPr>
        <w:tc>
          <w:tcPr>
            <w:tcW w:w="6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227" w:type="dxa"/>
              <w:bottom w:w="170" w:type="dxa"/>
              <w:right w:w="227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highlight w:val="none"/>
              </w:rPr>
            </w:pPr>
            <w:r>
              <w:rPr>
                <w:b/>
                <w:bCs/>
                <w:color w:val="000000"/>
                <w:highlight w:val="none"/>
              </w:rPr>
              <w:t>总体评价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widowControl/>
              <w:ind w:left="-92" w:leftChars="-44" w:firstLine="210" w:firstLineChars="100"/>
              <w:jc w:val="left"/>
              <w:textAlignment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总分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highlight w:val="none"/>
              </w:rPr>
            </w:pPr>
          </w:p>
        </w:tc>
      </w:tr>
    </w:tbl>
    <w:p>
      <w:pPr>
        <w:spacing w:before="156" w:beforeLines="5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评阅意见</w:t>
      </w:r>
    </w:p>
    <w:p>
      <w:pPr>
        <w:jc w:val="left"/>
        <w:rPr>
          <w:rFonts w:hint="eastAsia"/>
        </w:rPr>
      </w:pPr>
      <w:r>
        <w:rPr>
          <w:rFonts w:hint="eastAsia"/>
        </w:rPr>
        <w:t>注：“分数”栏每项均按百分制整数评分，各项满分均为100分。评分分为四档：大于等于90分为优秀；大于等于75分小于90分为良好；大于等于60分小于75分为中；小于60分为差。</w:t>
      </w:r>
    </w:p>
    <w:tbl>
      <w:tblPr>
        <w:tblStyle w:val="12"/>
        <w:tblW w:w="8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276"/>
        <w:gridCol w:w="1559"/>
        <w:gridCol w:w="1436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3" w:hRule="atLeast"/>
          <w:jc w:val="center"/>
        </w:trPr>
        <w:tc>
          <w:tcPr>
            <w:tcW w:w="8342" w:type="dxa"/>
            <w:gridSpan w:val="5"/>
            <w:tcBorders>
              <w:bottom w:val="single" w:color="auto" w:sz="4" w:space="0"/>
            </w:tcBorders>
          </w:tcPr>
          <w:p>
            <w:pPr>
              <w:spacing w:line="360" w:lineRule="exac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对学位论文的学术评语：</w:t>
            </w:r>
            <w:r>
              <w:rPr>
                <w:color w:val="000000"/>
              </w:rPr>
              <w:t>（请对论文的学术水平、创新性做出简要评述，包括</w:t>
            </w:r>
            <w:r>
              <w:rPr>
                <w:color w:val="000000"/>
                <w:szCs w:val="21"/>
              </w:rPr>
              <w:t>选题意义，文献资料的掌握，论文创新之处，写作规范和逻辑性等。</w:t>
            </w:r>
            <w:r>
              <w:rPr>
                <w:color w:val="000000"/>
              </w:rPr>
              <w:t>还须明确指出论文中存在的问题和不足之处。可另附页）</w:t>
            </w:r>
          </w:p>
          <w:p>
            <w:pPr>
              <w:spacing w:before="100" w:beforeAutospacing="1" w:after="100" w:afterAutospacing="1"/>
              <w:rPr>
                <w:color w:val="000000"/>
              </w:rPr>
            </w:pPr>
          </w:p>
          <w:p>
            <w:pPr>
              <w:spacing w:before="100" w:beforeAutospacing="1" w:after="100" w:afterAutospacing="1"/>
              <w:rPr>
                <w:color w:val="000000"/>
              </w:rPr>
            </w:pPr>
          </w:p>
          <w:p>
            <w:pPr>
              <w:spacing w:before="100" w:beforeAutospacing="1" w:after="100" w:afterAutospacing="1"/>
              <w:rPr>
                <w:color w:val="000000"/>
              </w:rPr>
            </w:pPr>
          </w:p>
          <w:p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  <w:p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  <w:p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  <w:p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  <w:p>
            <w:pPr>
              <w:spacing w:before="100" w:beforeAutospacing="1" w:after="100" w:afterAutospacing="1"/>
              <w:rPr>
                <w:rFonts w:hint="eastAsia"/>
                <w:color w:val="000000"/>
                <w:sz w:val="24"/>
              </w:rPr>
            </w:pPr>
          </w:p>
          <w:p>
            <w:pPr>
              <w:spacing w:before="100" w:beforeAutospacing="1" w:after="100" w:afterAutospacing="1"/>
              <w:rPr>
                <w:rFonts w:hint="eastAsia"/>
                <w:color w:val="000000"/>
                <w:sz w:val="24"/>
              </w:rPr>
            </w:pPr>
          </w:p>
          <w:p>
            <w:pPr>
              <w:spacing w:before="100" w:beforeAutospacing="1" w:after="100" w:afterAutospacing="1"/>
              <w:rPr>
                <w:rFonts w:hint="eastAsia"/>
                <w:color w:val="000000"/>
                <w:sz w:val="24"/>
              </w:rPr>
            </w:pPr>
          </w:p>
          <w:p>
            <w:pPr>
              <w:spacing w:before="100" w:beforeAutospacing="1" w:after="100" w:afterAutospacing="1"/>
              <w:rPr>
                <w:rFonts w:hint="eastAsia"/>
                <w:color w:val="000000"/>
                <w:sz w:val="24"/>
              </w:rPr>
            </w:pPr>
          </w:p>
          <w:p>
            <w:pPr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2992" w:type="dxa"/>
            <w:gridSpan w:val="2"/>
            <w:vAlign w:val="center"/>
          </w:tcPr>
          <w:p>
            <w:pPr>
              <w:spacing w:before="156" w:beforeLines="50" w:after="156" w:afterLines="50" w:line="240" w:lineRule="atLeast"/>
              <w:jc w:val="center"/>
              <w:rPr>
                <w:bCs/>
              </w:rPr>
            </w:pPr>
            <w:r>
              <w:rPr>
                <w:bCs/>
              </w:rPr>
              <w:t>是否同意组织学位论文答辩</w:t>
            </w:r>
          </w:p>
          <w:p>
            <w:pPr>
              <w:spacing w:before="156" w:beforeLines="50" w:after="156" w:afterLines="50" w:line="24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（</w:t>
            </w:r>
            <w:r>
              <w:rPr>
                <w:bCs/>
                <w:color w:val="000000"/>
              </w:rPr>
              <w:t>请</w:t>
            </w:r>
            <w:r>
              <w:rPr>
                <w:color w:val="000000"/>
              </w:rPr>
              <w:t>在相应栏内划</w:t>
            </w:r>
            <w:r>
              <w:rPr>
                <w:rFonts w:hint="eastAsia"/>
                <w:color w:val="000000"/>
              </w:rPr>
              <w:t>“</w:t>
            </w:r>
            <w:r>
              <w:rPr>
                <w:color w:val="000000"/>
              </w:rPr>
              <w:t>√</w:t>
            </w:r>
            <w:r>
              <w:rPr>
                <w:rFonts w:hint="eastAsia"/>
                <w:color w:val="000000"/>
              </w:rPr>
              <w:t>”</w:t>
            </w:r>
            <w:r>
              <w:rPr>
                <w:color w:val="000000"/>
              </w:rPr>
              <w:t>）</w:t>
            </w:r>
          </w:p>
        </w:tc>
        <w:tc>
          <w:tcPr>
            <w:tcW w:w="5350" w:type="dxa"/>
            <w:gridSpan w:val="3"/>
            <w:vAlign w:val="center"/>
          </w:tcPr>
          <w:p>
            <w:pPr>
              <w:spacing w:before="156" w:beforeLines="50" w:after="156" w:afterLines="50" w:line="240" w:lineRule="atLeast"/>
              <w:rPr>
                <w:rFonts w:hint="eastAsia"/>
              </w:rPr>
            </w:pPr>
            <w:r>
              <w:rPr>
                <w:rFonts w:hint="eastAsia" w:ascii="宋体" w:hAnsi="宋体"/>
              </w:rPr>
              <w:t>□</w:t>
            </w:r>
            <w:r>
              <w:t>同意答辩</w:t>
            </w:r>
          </w:p>
          <w:p>
            <w:pPr>
              <w:spacing w:before="156" w:beforeLines="50" w:after="156" w:afterLines="50" w:line="240" w:lineRule="atLeast"/>
              <w:rPr>
                <w:rFonts w:hint="eastAsia"/>
              </w:rPr>
            </w:pPr>
            <w:r>
              <w:rPr>
                <w:rFonts w:hint="eastAsia" w:ascii="宋体" w:hAnsi="宋体"/>
              </w:rPr>
              <w:t>□</w:t>
            </w:r>
            <w:r>
              <w:t>修改后答辩</w:t>
            </w:r>
            <w:r>
              <w:rPr>
                <w:rFonts w:hint="eastAsia"/>
              </w:rPr>
              <w:t>（论文需通过小的修改后答辩）</w:t>
            </w:r>
          </w:p>
          <w:p>
            <w:pPr>
              <w:spacing w:before="156" w:beforeLines="50" w:after="156" w:afterLines="50" w:line="240" w:lineRule="atLeast"/>
              <w:rPr>
                <w:rFonts w:hint="eastAsia"/>
              </w:rPr>
            </w:pPr>
            <w:r>
              <w:rPr>
                <w:rFonts w:hint="eastAsia" w:ascii="宋体" w:hAnsi="宋体"/>
              </w:rPr>
              <w:t>□</w:t>
            </w:r>
            <w:r>
              <w:t>修改后</w:t>
            </w:r>
            <w:r>
              <w:rPr>
                <w:rFonts w:hint="eastAsia"/>
              </w:rPr>
              <w:t>评阅（论文需通过大的修改后再评阅）</w:t>
            </w:r>
          </w:p>
          <w:p>
            <w:pPr>
              <w:spacing w:before="156" w:beforeLines="50" w:after="156" w:afterLines="50" w:line="240" w:lineRule="atLeast"/>
              <w:rPr>
                <w:color w:val="000000"/>
              </w:rPr>
            </w:pPr>
            <w:r>
              <w:rPr>
                <w:rFonts w:hint="eastAsia" w:ascii="宋体" w:hAnsi="宋体"/>
              </w:rPr>
              <w:t>□</w:t>
            </w:r>
            <w:r>
              <w:t>不同意答辩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716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评阅人签名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工作单位</w:t>
            </w:r>
          </w:p>
        </w:tc>
        <w:tc>
          <w:tcPr>
            <w:tcW w:w="235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716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专业技术职务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评阅日期</w:t>
            </w:r>
          </w:p>
        </w:tc>
        <w:tc>
          <w:tcPr>
            <w:tcW w:w="235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716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是否博导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联系地址</w:t>
            </w:r>
          </w:p>
        </w:tc>
        <w:tc>
          <w:tcPr>
            <w:tcW w:w="235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716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邮政编码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电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话</w:t>
            </w:r>
          </w:p>
        </w:tc>
        <w:tc>
          <w:tcPr>
            <w:tcW w:w="235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716" w:type="dxa"/>
            <w:vAlign w:val="center"/>
          </w:tcPr>
          <w:p>
            <w:pPr>
              <w:spacing w:before="156" w:beforeLines="50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6626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</w:tbl>
    <w:p>
      <w:pPr>
        <w:spacing w:line="360" w:lineRule="auto"/>
        <w:jc w:val="center"/>
        <w:rPr>
          <w:b/>
          <w:bCs/>
          <w:color w:val="000000"/>
          <w:sz w:val="52"/>
        </w:rPr>
        <w:sectPr>
          <w:footerReference r:id="rId5" w:type="default"/>
          <w:pgSz w:w="11906" w:h="16838"/>
          <w:pgMar w:top="1440" w:right="1797" w:bottom="1440" w:left="1797" w:header="851" w:footer="992" w:gutter="0"/>
          <w:pgNumType w:fmt="numberInDash" w:start="1"/>
          <w:cols w:space="425" w:num="1"/>
          <w:docGrid w:type="linesAndChars" w:linePitch="312" w:charSpace="0"/>
        </w:sectPr>
      </w:pPr>
    </w:p>
    <w:p>
      <w:pPr>
        <w:spacing w:line="360" w:lineRule="auto"/>
        <w:jc w:val="center"/>
        <w:rPr>
          <w:rFonts w:hint="eastAsia"/>
          <w:b/>
          <w:bCs/>
          <w:color w:val="000000"/>
          <w:sz w:val="52"/>
        </w:rPr>
      </w:pPr>
    </w:p>
    <w:p>
      <w:pPr>
        <w:spacing w:line="360" w:lineRule="auto"/>
        <w:jc w:val="center"/>
        <w:rPr>
          <w:b/>
          <w:bCs/>
          <w:color w:val="000000"/>
          <w:sz w:val="52"/>
        </w:rPr>
      </w:pPr>
      <w:r>
        <w:rPr>
          <w:b/>
          <w:bCs/>
          <w:color w:val="000000"/>
          <w:sz w:val="52"/>
        </w:rPr>
        <w:t>博士学位论文评阅人</w:t>
      </w:r>
    </w:p>
    <w:p>
      <w:pPr>
        <w:spacing w:line="360" w:lineRule="auto"/>
        <w:jc w:val="center"/>
        <w:rPr>
          <w:b/>
          <w:bCs/>
          <w:color w:val="000000"/>
          <w:sz w:val="44"/>
        </w:rPr>
      </w:pPr>
    </w:p>
    <w:p>
      <w:pPr>
        <w:spacing w:line="360" w:lineRule="auto"/>
        <w:jc w:val="center"/>
        <w:rPr>
          <w:b/>
          <w:bCs/>
          <w:color w:val="000000"/>
          <w:sz w:val="84"/>
        </w:rPr>
      </w:pPr>
      <w:r>
        <w:rPr>
          <w:b/>
          <w:bCs/>
          <w:color w:val="000000"/>
          <w:sz w:val="84"/>
        </w:rPr>
        <w:t>聘   书</w:t>
      </w:r>
    </w:p>
    <w:p>
      <w:pPr>
        <w:spacing w:line="360" w:lineRule="auto"/>
        <w:jc w:val="center"/>
        <w:rPr>
          <w:b/>
          <w:bCs/>
          <w:color w:val="000000"/>
          <w:sz w:val="84"/>
        </w:rPr>
      </w:pPr>
    </w:p>
    <w:p>
      <w:pPr>
        <w:spacing w:line="360" w:lineRule="auto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尊敬的           </w:t>
      </w:r>
      <w:r>
        <w:rPr>
          <w:rFonts w:hint="eastAsia"/>
          <w:b/>
          <w:bCs/>
          <w:color w:val="000000"/>
          <w:sz w:val="28"/>
        </w:rPr>
        <w:t>专家</w:t>
      </w:r>
      <w:r>
        <w:rPr>
          <w:b/>
          <w:bCs/>
          <w:color w:val="000000"/>
          <w:sz w:val="28"/>
        </w:rPr>
        <w:t>：</w:t>
      </w:r>
    </w:p>
    <w:p>
      <w:pPr>
        <w:spacing w:line="360" w:lineRule="auto"/>
        <w:ind w:firstLine="560" w:firstLineChars="200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我单位          专业的博士研究生          已完成学位论文。现聘请您为论文的评阅人，对该研究生的学位论文进行审阅并写出评语，并请于      年    月   日前，将学位论文评阅书和学位论文按以下地址寄回。</w:t>
      </w:r>
    </w:p>
    <w:p>
      <w:pPr>
        <w:spacing w:line="360" w:lineRule="auto"/>
        <w:ind w:firstLine="624" w:firstLineChars="223"/>
        <w:rPr>
          <w:b/>
          <w:bCs/>
          <w:color w:val="000000"/>
          <w:sz w:val="28"/>
        </w:rPr>
      </w:pPr>
    </w:p>
    <w:p>
      <w:pPr>
        <w:spacing w:line="360" w:lineRule="auto"/>
        <w:ind w:firstLine="560" w:firstLineChars="200"/>
        <w:rPr>
          <w:color w:val="000000"/>
          <w:sz w:val="28"/>
          <w:highlight w:val="none"/>
          <w:u w:val="single"/>
        </w:rPr>
      </w:pPr>
      <w:bookmarkStart w:id="0" w:name="_GoBack"/>
      <w:r>
        <w:rPr>
          <w:rFonts w:hint="eastAsia"/>
          <w:b/>
          <w:bCs/>
          <w:color w:val="000000"/>
          <w:sz w:val="28"/>
          <w:highlight w:val="none"/>
        </w:rPr>
        <w:t>培养单位</w:t>
      </w:r>
      <w:r>
        <w:rPr>
          <w:b/>
          <w:bCs/>
          <w:color w:val="000000"/>
          <w:sz w:val="28"/>
          <w:highlight w:val="none"/>
        </w:rPr>
        <w:t>名称：</w:t>
      </w:r>
      <w:r>
        <w:rPr>
          <w:color w:val="000000"/>
          <w:sz w:val="28"/>
          <w:highlight w:val="none"/>
          <w:u w:val="single"/>
        </w:rPr>
        <w:t xml:space="preserve">                                         </w:t>
      </w:r>
    </w:p>
    <w:p>
      <w:pPr>
        <w:spacing w:line="360" w:lineRule="auto"/>
        <w:ind w:firstLine="560" w:firstLineChars="200"/>
        <w:rPr>
          <w:color w:val="000000"/>
          <w:sz w:val="28"/>
          <w:highlight w:val="none"/>
          <w:u w:val="single"/>
        </w:rPr>
      </w:pPr>
      <w:r>
        <w:rPr>
          <w:b/>
          <w:bCs/>
          <w:color w:val="000000"/>
          <w:sz w:val="28"/>
          <w:highlight w:val="none"/>
        </w:rPr>
        <w:t>通讯地址：</w:t>
      </w:r>
      <w:r>
        <w:rPr>
          <w:color w:val="000000"/>
          <w:sz w:val="28"/>
          <w:highlight w:val="none"/>
        </w:rPr>
        <w:t xml:space="preserve"> </w:t>
      </w:r>
      <w:r>
        <w:rPr>
          <w:color w:val="000000"/>
          <w:sz w:val="28"/>
          <w:highlight w:val="none"/>
          <w:u w:val="single"/>
        </w:rPr>
        <w:t xml:space="preserve">                                            </w:t>
      </w:r>
    </w:p>
    <w:p>
      <w:pPr>
        <w:spacing w:line="360" w:lineRule="auto"/>
        <w:ind w:firstLine="560" w:firstLineChars="200"/>
        <w:rPr>
          <w:color w:val="000000"/>
          <w:sz w:val="28"/>
          <w:highlight w:val="none"/>
          <w:u w:val="single"/>
        </w:rPr>
      </w:pPr>
      <w:r>
        <w:rPr>
          <w:b/>
          <w:bCs/>
          <w:color w:val="000000"/>
          <w:sz w:val="28"/>
          <w:highlight w:val="none"/>
        </w:rPr>
        <w:t xml:space="preserve">邮政编码： </w:t>
      </w:r>
      <w:r>
        <w:rPr>
          <w:color w:val="000000"/>
          <w:sz w:val="28"/>
          <w:highlight w:val="none"/>
          <w:u w:val="single"/>
        </w:rPr>
        <w:t xml:space="preserve">                                            </w:t>
      </w:r>
    </w:p>
    <w:p>
      <w:pPr>
        <w:pStyle w:val="3"/>
        <w:rPr>
          <w:b/>
          <w:bCs/>
          <w:highlight w:val="none"/>
        </w:rPr>
      </w:pPr>
    </w:p>
    <w:p>
      <w:pPr>
        <w:pStyle w:val="3"/>
        <w:ind w:firstLine="6067" w:firstLineChars="2167"/>
        <w:rPr>
          <w:b/>
          <w:bCs/>
          <w:highlight w:val="none"/>
        </w:rPr>
      </w:pPr>
      <w:r>
        <w:rPr>
          <w:b/>
          <w:bCs/>
          <w:highlight w:val="none"/>
        </w:rPr>
        <w:t>此致</w:t>
      </w:r>
    </w:p>
    <w:p>
      <w:pPr>
        <w:pStyle w:val="4"/>
        <w:ind w:left="0" w:leftChars="0" w:firstLine="1150" w:firstLineChars="411"/>
        <w:rPr>
          <w:b/>
          <w:bCs/>
          <w:highlight w:val="none"/>
        </w:rPr>
      </w:pPr>
      <w:r>
        <w:rPr>
          <w:b/>
          <w:bCs/>
          <w:highlight w:val="none"/>
        </w:rPr>
        <w:t>敬礼！</w:t>
      </w:r>
    </w:p>
    <w:p>
      <w:pPr>
        <w:spacing w:line="360" w:lineRule="auto"/>
        <w:ind w:firstLine="624" w:firstLineChars="223"/>
        <w:rPr>
          <w:b/>
          <w:bCs/>
          <w:color w:val="000000"/>
          <w:sz w:val="28"/>
          <w:highlight w:val="none"/>
        </w:rPr>
      </w:pPr>
    </w:p>
    <w:p>
      <w:pPr>
        <w:spacing w:line="360" w:lineRule="auto"/>
        <w:ind w:firstLine="5040" w:firstLineChars="1800"/>
        <w:rPr>
          <w:b/>
          <w:bCs/>
          <w:color w:val="000000"/>
          <w:sz w:val="28"/>
          <w:highlight w:val="none"/>
        </w:rPr>
      </w:pPr>
      <w:r>
        <w:rPr>
          <w:rFonts w:hint="eastAsia"/>
          <w:b/>
          <w:bCs/>
          <w:color w:val="000000"/>
          <w:sz w:val="28"/>
          <w:highlight w:val="none"/>
        </w:rPr>
        <w:t>培养单位</w:t>
      </w:r>
      <w:r>
        <w:rPr>
          <w:b/>
          <w:bCs/>
          <w:color w:val="000000"/>
          <w:sz w:val="28"/>
          <w:highlight w:val="none"/>
        </w:rPr>
        <w:t xml:space="preserve">（公章）  </w:t>
      </w:r>
    </w:p>
    <w:p>
      <w:pPr>
        <w:spacing w:line="360" w:lineRule="auto"/>
        <w:ind w:firstLine="5880" w:firstLineChars="2100"/>
        <w:rPr>
          <w:rFonts w:hint="eastAsia"/>
          <w:b/>
          <w:color w:val="000000"/>
          <w:highlight w:val="none"/>
        </w:rPr>
      </w:pPr>
      <w:r>
        <w:rPr>
          <w:b/>
          <w:sz w:val="28"/>
          <w:szCs w:val="28"/>
          <w:highlight w:val="none"/>
        </w:rPr>
        <w:t>年    月    日</w:t>
      </w:r>
    </w:p>
    <w:bookmarkEnd w:id="0"/>
    <w:sectPr>
      <w:footerReference r:id="rId6" w:type="default"/>
      <w:pgSz w:w="11906" w:h="16838"/>
      <w:pgMar w:top="1440" w:right="1797" w:bottom="1440" w:left="1797" w:header="851" w:footer="992" w:gutter="0"/>
      <w:pgNumType w:fmt="numberInDash"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- 1 -</w:t>
    </w:r>
    <w:r>
      <w:rPr>
        <w:rStyle w:val="15"/>
      </w:rPr>
      <w:fldChar w:fldCharType="end"/>
    </w:r>
  </w:p>
  <w:p>
    <w:pPr>
      <w:pStyle w:val="8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PAGE  \* Arabic  \* MERGEFORMAT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SECTIONPAGES  \* Arabic  \* MERGEFORMAT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613457"/>
    <w:multiLevelType w:val="multilevel"/>
    <w:tmpl w:val="3461345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ZkNTNmMzZmZDhlOGIzYWQxNjJkN2YyYjRjYWMyYzYifQ=="/>
  </w:docVars>
  <w:rsids>
    <w:rsidRoot w:val="00E953C8"/>
    <w:rsid w:val="00011484"/>
    <w:rsid w:val="00012FD8"/>
    <w:rsid w:val="00016FB2"/>
    <w:rsid w:val="00020FC3"/>
    <w:rsid w:val="000239BD"/>
    <w:rsid w:val="00026D75"/>
    <w:rsid w:val="00030516"/>
    <w:rsid w:val="000334C2"/>
    <w:rsid w:val="00040996"/>
    <w:rsid w:val="00040BA4"/>
    <w:rsid w:val="00041361"/>
    <w:rsid w:val="00041CA7"/>
    <w:rsid w:val="00065A09"/>
    <w:rsid w:val="00072313"/>
    <w:rsid w:val="00072F89"/>
    <w:rsid w:val="0007537F"/>
    <w:rsid w:val="000754C1"/>
    <w:rsid w:val="00076E31"/>
    <w:rsid w:val="00083937"/>
    <w:rsid w:val="00084B42"/>
    <w:rsid w:val="00086745"/>
    <w:rsid w:val="0008747A"/>
    <w:rsid w:val="00087975"/>
    <w:rsid w:val="000901E9"/>
    <w:rsid w:val="000A5196"/>
    <w:rsid w:val="000A65BD"/>
    <w:rsid w:val="000A771B"/>
    <w:rsid w:val="000B590E"/>
    <w:rsid w:val="000C4619"/>
    <w:rsid w:val="000D28C8"/>
    <w:rsid w:val="000D309A"/>
    <w:rsid w:val="000D45A4"/>
    <w:rsid w:val="000D4B41"/>
    <w:rsid w:val="000D7A38"/>
    <w:rsid w:val="000E2300"/>
    <w:rsid w:val="000F0AD2"/>
    <w:rsid w:val="000F2E0E"/>
    <w:rsid w:val="000F7A12"/>
    <w:rsid w:val="00101644"/>
    <w:rsid w:val="00115106"/>
    <w:rsid w:val="001206BD"/>
    <w:rsid w:val="0012391E"/>
    <w:rsid w:val="00127323"/>
    <w:rsid w:val="00134D98"/>
    <w:rsid w:val="00136012"/>
    <w:rsid w:val="001362CE"/>
    <w:rsid w:val="00140126"/>
    <w:rsid w:val="001462F7"/>
    <w:rsid w:val="0014677E"/>
    <w:rsid w:val="00146C82"/>
    <w:rsid w:val="00161B1F"/>
    <w:rsid w:val="0016414B"/>
    <w:rsid w:val="00165246"/>
    <w:rsid w:val="00167C8A"/>
    <w:rsid w:val="001713F9"/>
    <w:rsid w:val="001716B5"/>
    <w:rsid w:val="00171E96"/>
    <w:rsid w:val="001722FF"/>
    <w:rsid w:val="00174ABD"/>
    <w:rsid w:val="00186282"/>
    <w:rsid w:val="00197A14"/>
    <w:rsid w:val="001A4859"/>
    <w:rsid w:val="001A5123"/>
    <w:rsid w:val="001A6C8C"/>
    <w:rsid w:val="001A72CE"/>
    <w:rsid w:val="001B4BAD"/>
    <w:rsid w:val="001C3285"/>
    <w:rsid w:val="001C3609"/>
    <w:rsid w:val="001C5359"/>
    <w:rsid w:val="001C5BFE"/>
    <w:rsid w:val="001D1E80"/>
    <w:rsid w:val="001E1519"/>
    <w:rsid w:val="001E1C0C"/>
    <w:rsid w:val="00201CD0"/>
    <w:rsid w:val="00214962"/>
    <w:rsid w:val="002259D6"/>
    <w:rsid w:val="00235D65"/>
    <w:rsid w:val="0024395F"/>
    <w:rsid w:val="00245FA0"/>
    <w:rsid w:val="00260091"/>
    <w:rsid w:val="00263241"/>
    <w:rsid w:val="00265A46"/>
    <w:rsid w:val="00265A70"/>
    <w:rsid w:val="00267314"/>
    <w:rsid w:val="0027107C"/>
    <w:rsid w:val="00272DCD"/>
    <w:rsid w:val="00274F55"/>
    <w:rsid w:val="00275CFC"/>
    <w:rsid w:val="00280469"/>
    <w:rsid w:val="00280CC4"/>
    <w:rsid w:val="00280EA4"/>
    <w:rsid w:val="00286D87"/>
    <w:rsid w:val="0028791A"/>
    <w:rsid w:val="0029167F"/>
    <w:rsid w:val="002917D4"/>
    <w:rsid w:val="002955B3"/>
    <w:rsid w:val="002A41CC"/>
    <w:rsid w:val="002A6AB2"/>
    <w:rsid w:val="002B3646"/>
    <w:rsid w:val="002B54E0"/>
    <w:rsid w:val="002C1E1C"/>
    <w:rsid w:val="002C28B9"/>
    <w:rsid w:val="002C4F62"/>
    <w:rsid w:val="002C7A0A"/>
    <w:rsid w:val="002D19E1"/>
    <w:rsid w:val="002D28C4"/>
    <w:rsid w:val="002D43D6"/>
    <w:rsid w:val="002E0CF6"/>
    <w:rsid w:val="002F2F5A"/>
    <w:rsid w:val="002F785C"/>
    <w:rsid w:val="003106AC"/>
    <w:rsid w:val="0031423C"/>
    <w:rsid w:val="00315279"/>
    <w:rsid w:val="003153E8"/>
    <w:rsid w:val="0032394F"/>
    <w:rsid w:val="00326D8E"/>
    <w:rsid w:val="003547FF"/>
    <w:rsid w:val="00357657"/>
    <w:rsid w:val="003620C2"/>
    <w:rsid w:val="00370473"/>
    <w:rsid w:val="003814EA"/>
    <w:rsid w:val="0038154D"/>
    <w:rsid w:val="00382A20"/>
    <w:rsid w:val="003926FF"/>
    <w:rsid w:val="0039288B"/>
    <w:rsid w:val="00394105"/>
    <w:rsid w:val="0039508F"/>
    <w:rsid w:val="00395261"/>
    <w:rsid w:val="003A0268"/>
    <w:rsid w:val="003A11BF"/>
    <w:rsid w:val="003A3775"/>
    <w:rsid w:val="003A40E3"/>
    <w:rsid w:val="003B4A05"/>
    <w:rsid w:val="003B5A6D"/>
    <w:rsid w:val="003B6734"/>
    <w:rsid w:val="003B7CF8"/>
    <w:rsid w:val="003C02F5"/>
    <w:rsid w:val="003C19E3"/>
    <w:rsid w:val="003C4473"/>
    <w:rsid w:val="003D39B3"/>
    <w:rsid w:val="003D7384"/>
    <w:rsid w:val="003D75F8"/>
    <w:rsid w:val="003D77D3"/>
    <w:rsid w:val="003D7A06"/>
    <w:rsid w:val="003E6A70"/>
    <w:rsid w:val="003F1C93"/>
    <w:rsid w:val="003F7395"/>
    <w:rsid w:val="003F7670"/>
    <w:rsid w:val="004069B1"/>
    <w:rsid w:val="004113F1"/>
    <w:rsid w:val="00413E6B"/>
    <w:rsid w:val="00415CF4"/>
    <w:rsid w:val="0042233D"/>
    <w:rsid w:val="00426E2A"/>
    <w:rsid w:val="00426FA1"/>
    <w:rsid w:val="0042703A"/>
    <w:rsid w:val="00440E19"/>
    <w:rsid w:val="004417E5"/>
    <w:rsid w:val="004419D5"/>
    <w:rsid w:val="00454835"/>
    <w:rsid w:val="0046114A"/>
    <w:rsid w:val="004660E5"/>
    <w:rsid w:val="00471EBE"/>
    <w:rsid w:val="004757C3"/>
    <w:rsid w:val="00484254"/>
    <w:rsid w:val="00484C04"/>
    <w:rsid w:val="00495BFC"/>
    <w:rsid w:val="004A5B28"/>
    <w:rsid w:val="004A744E"/>
    <w:rsid w:val="004B20C3"/>
    <w:rsid w:val="004B37D6"/>
    <w:rsid w:val="004B43DA"/>
    <w:rsid w:val="004B62C5"/>
    <w:rsid w:val="004C0AB6"/>
    <w:rsid w:val="004D11AB"/>
    <w:rsid w:val="004D2B84"/>
    <w:rsid w:val="004D2EFA"/>
    <w:rsid w:val="004D32D4"/>
    <w:rsid w:val="004D5992"/>
    <w:rsid w:val="004D5A76"/>
    <w:rsid w:val="004D7F9A"/>
    <w:rsid w:val="004E28F6"/>
    <w:rsid w:val="004E399C"/>
    <w:rsid w:val="004E5303"/>
    <w:rsid w:val="004E6F12"/>
    <w:rsid w:val="004F14EF"/>
    <w:rsid w:val="005008B9"/>
    <w:rsid w:val="00510FB9"/>
    <w:rsid w:val="0051166C"/>
    <w:rsid w:val="00513F64"/>
    <w:rsid w:val="005175D8"/>
    <w:rsid w:val="00517759"/>
    <w:rsid w:val="00523D3D"/>
    <w:rsid w:val="005258BA"/>
    <w:rsid w:val="00525D35"/>
    <w:rsid w:val="00527FA2"/>
    <w:rsid w:val="00546519"/>
    <w:rsid w:val="00550B67"/>
    <w:rsid w:val="005511EB"/>
    <w:rsid w:val="005516AB"/>
    <w:rsid w:val="00554E8C"/>
    <w:rsid w:val="005567AE"/>
    <w:rsid w:val="00557099"/>
    <w:rsid w:val="00557B8F"/>
    <w:rsid w:val="005606E6"/>
    <w:rsid w:val="005628C1"/>
    <w:rsid w:val="00565726"/>
    <w:rsid w:val="00566598"/>
    <w:rsid w:val="00574C67"/>
    <w:rsid w:val="005867E2"/>
    <w:rsid w:val="00590459"/>
    <w:rsid w:val="00590C45"/>
    <w:rsid w:val="0059443B"/>
    <w:rsid w:val="005B09BB"/>
    <w:rsid w:val="005B0D84"/>
    <w:rsid w:val="005B3E60"/>
    <w:rsid w:val="005C2480"/>
    <w:rsid w:val="005C6E15"/>
    <w:rsid w:val="005C7C24"/>
    <w:rsid w:val="005D415E"/>
    <w:rsid w:val="005E08EC"/>
    <w:rsid w:val="005F15C9"/>
    <w:rsid w:val="005F76B0"/>
    <w:rsid w:val="00605650"/>
    <w:rsid w:val="00606C94"/>
    <w:rsid w:val="00610B87"/>
    <w:rsid w:val="00622873"/>
    <w:rsid w:val="00622D98"/>
    <w:rsid w:val="00624369"/>
    <w:rsid w:val="00624893"/>
    <w:rsid w:val="0062561F"/>
    <w:rsid w:val="00632B72"/>
    <w:rsid w:val="00632D02"/>
    <w:rsid w:val="00635EA4"/>
    <w:rsid w:val="00643202"/>
    <w:rsid w:val="00645BCD"/>
    <w:rsid w:val="006502C3"/>
    <w:rsid w:val="00662389"/>
    <w:rsid w:val="00663C4B"/>
    <w:rsid w:val="0067097B"/>
    <w:rsid w:val="00674B75"/>
    <w:rsid w:val="00675CE1"/>
    <w:rsid w:val="00686C0C"/>
    <w:rsid w:val="0069168D"/>
    <w:rsid w:val="006934A7"/>
    <w:rsid w:val="006B3FF2"/>
    <w:rsid w:val="006B6DA8"/>
    <w:rsid w:val="006C171C"/>
    <w:rsid w:val="006C3560"/>
    <w:rsid w:val="006C7193"/>
    <w:rsid w:val="006D30F2"/>
    <w:rsid w:val="006D36A6"/>
    <w:rsid w:val="006D66E9"/>
    <w:rsid w:val="006E0D1A"/>
    <w:rsid w:val="006E20ED"/>
    <w:rsid w:val="006E3AAC"/>
    <w:rsid w:val="006E7988"/>
    <w:rsid w:val="006F0184"/>
    <w:rsid w:val="006F4816"/>
    <w:rsid w:val="006F6014"/>
    <w:rsid w:val="006F6F82"/>
    <w:rsid w:val="00702F1C"/>
    <w:rsid w:val="00703DDD"/>
    <w:rsid w:val="0070621D"/>
    <w:rsid w:val="00716C0C"/>
    <w:rsid w:val="00717BA7"/>
    <w:rsid w:val="007313D6"/>
    <w:rsid w:val="00731A10"/>
    <w:rsid w:val="007345FB"/>
    <w:rsid w:val="0073786A"/>
    <w:rsid w:val="007426B0"/>
    <w:rsid w:val="007437A7"/>
    <w:rsid w:val="00745074"/>
    <w:rsid w:val="007507C7"/>
    <w:rsid w:val="007512CD"/>
    <w:rsid w:val="007519EA"/>
    <w:rsid w:val="00752EBF"/>
    <w:rsid w:val="00754EBD"/>
    <w:rsid w:val="007556AC"/>
    <w:rsid w:val="007648D0"/>
    <w:rsid w:val="00770517"/>
    <w:rsid w:val="00774DE2"/>
    <w:rsid w:val="0077599E"/>
    <w:rsid w:val="007811C2"/>
    <w:rsid w:val="00782E97"/>
    <w:rsid w:val="007869D7"/>
    <w:rsid w:val="00792B11"/>
    <w:rsid w:val="007935D9"/>
    <w:rsid w:val="00793E34"/>
    <w:rsid w:val="00794990"/>
    <w:rsid w:val="00796EA5"/>
    <w:rsid w:val="007A043B"/>
    <w:rsid w:val="007A14A8"/>
    <w:rsid w:val="007A3691"/>
    <w:rsid w:val="007A3F53"/>
    <w:rsid w:val="007D5932"/>
    <w:rsid w:val="007D65E1"/>
    <w:rsid w:val="007E07CF"/>
    <w:rsid w:val="007E1C1D"/>
    <w:rsid w:val="007E51DA"/>
    <w:rsid w:val="007F38B1"/>
    <w:rsid w:val="007F763D"/>
    <w:rsid w:val="008027BE"/>
    <w:rsid w:val="00812334"/>
    <w:rsid w:val="008140C1"/>
    <w:rsid w:val="0081429F"/>
    <w:rsid w:val="00814DBB"/>
    <w:rsid w:val="008150B3"/>
    <w:rsid w:val="008178D8"/>
    <w:rsid w:val="00822425"/>
    <w:rsid w:val="008269E6"/>
    <w:rsid w:val="00836F63"/>
    <w:rsid w:val="00840EE3"/>
    <w:rsid w:val="008423C5"/>
    <w:rsid w:val="008516A4"/>
    <w:rsid w:val="00853BD0"/>
    <w:rsid w:val="008559B4"/>
    <w:rsid w:val="00867E7D"/>
    <w:rsid w:val="008700B3"/>
    <w:rsid w:val="00873D53"/>
    <w:rsid w:val="00875D5F"/>
    <w:rsid w:val="008771A5"/>
    <w:rsid w:val="00881989"/>
    <w:rsid w:val="00883E27"/>
    <w:rsid w:val="008876AC"/>
    <w:rsid w:val="00891160"/>
    <w:rsid w:val="00891346"/>
    <w:rsid w:val="0089235D"/>
    <w:rsid w:val="00894B5C"/>
    <w:rsid w:val="00897101"/>
    <w:rsid w:val="008A4834"/>
    <w:rsid w:val="008B1FDD"/>
    <w:rsid w:val="008B308F"/>
    <w:rsid w:val="008C04C9"/>
    <w:rsid w:val="008C60EC"/>
    <w:rsid w:val="008D3CD9"/>
    <w:rsid w:val="008D52AF"/>
    <w:rsid w:val="008E4473"/>
    <w:rsid w:val="008F2029"/>
    <w:rsid w:val="008F4FA3"/>
    <w:rsid w:val="00903A54"/>
    <w:rsid w:val="00903B97"/>
    <w:rsid w:val="00906F37"/>
    <w:rsid w:val="00907F22"/>
    <w:rsid w:val="009107BE"/>
    <w:rsid w:val="00912FCE"/>
    <w:rsid w:val="00917073"/>
    <w:rsid w:val="00920CD9"/>
    <w:rsid w:val="00922491"/>
    <w:rsid w:val="00924D95"/>
    <w:rsid w:val="00924F75"/>
    <w:rsid w:val="00930C52"/>
    <w:rsid w:val="0093200B"/>
    <w:rsid w:val="0093690F"/>
    <w:rsid w:val="00942A04"/>
    <w:rsid w:val="00946FFA"/>
    <w:rsid w:val="009477CA"/>
    <w:rsid w:val="00950CB7"/>
    <w:rsid w:val="00956119"/>
    <w:rsid w:val="00963DF3"/>
    <w:rsid w:val="00965DBF"/>
    <w:rsid w:val="00971652"/>
    <w:rsid w:val="00973CDA"/>
    <w:rsid w:val="00975361"/>
    <w:rsid w:val="00977C80"/>
    <w:rsid w:val="00985B03"/>
    <w:rsid w:val="0098785F"/>
    <w:rsid w:val="00993710"/>
    <w:rsid w:val="009A00EC"/>
    <w:rsid w:val="009A75E6"/>
    <w:rsid w:val="009B78F6"/>
    <w:rsid w:val="009C427D"/>
    <w:rsid w:val="009D5474"/>
    <w:rsid w:val="009E45B2"/>
    <w:rsid w:val="009E612B"/>
    <w:rsid w:val="009E6326"/>
    <w:rsid w:val="009F3FD5"/>
    <w:rsid w:val="00A0759E"/>
    <w:rsid w:val="00A07B39"/>
    <w:rsid w:val="00A127A0"/>
    <w:rsid w:val="00A1750C"/>
    <w:rsid w:val="00A22CAB"/>
    <w:rsid w:val="00A263E5"/>
    <w:rsid w:val="00A26ECB"/>
    <w:rsid w:val="00A30B31"/>
    <w:rsid w:val="00A4328A"/>
    <w:rsid w:val="00A458E9"/>
    <w:rsid w:val="00A46A7D"/>
    <w:rsid w:val="00A51380"/>
    <w:rsid w:val="00A537F4"/>
    <w:rsid w:val="00A5776D"/>
    <w:rsid w:val="00A65112"/>
    <w:rsid w:val="00A80D72"/>
    <w:rsid w:val="00A8110E"/>
    <w:rsid w:val="00A81126"/>
    <w:rsid w:val="00A86B46"/>
    <w:rsid w:val="00A90602"/>
    <w:rsid w:val="00A957DD"/>
    <w:rsid w:val="00A9733B"/>
    <w:rsid w:val="00A97D7A"/>
    <w:rsid w:val="00AA4231"/>
    <w:rsid w:val="00AA46AA"/>
    <w:rsid w:val="00AB2E86"/>
    <w:rsid w:val="00AB4C42"/>
    <w:rsid w:val="00AC1E31"/>
    <w:rsid w:val="00AC7C98"/>
    <w:rsid w:val="00AD7BE8"/>
    <w:rsid w:val="00AE14F0"/>
    <w:rsid w:val="00AE1619"/>
    <w:rsid w:val="00AE4EF7"/>
    <w:rsid w:val="00AE604D"/>
    <w:rsid w:val="00B0327B"/>
    <w:rsid w:val="00B05268"/>
    <w:rsid w:val="00B10E69"/>
    <w:rsid w:val="00B11834"/>
    <w:rsid w:val="00B16D55"/>
    <w:rsid w:val="00B205A5"/>
    <w:rsid w:val="00B20F74"/>
    <w:rsid w:val="00B23761"/>
    <w:rsid w:val="00B26F64"/>
    <w:rsid w:val="00B3069F"/>
    <w:rsid w:val="00B51D04"/>
    <w:rsid w:val="00B53229"/>
    <w:rsid w:val="00B55612"/>
    <w:rsid w:val="00B557D2"/>
    <w:rsid w:val="00B70258"/>
    <w:rsid w:val="00B74458"/>
    <w:rsid w:val="00B75469"/>
    <w:rsid w:val="00B8678F"/>
    <w:rsid w:val="00BA04DC"/>
    <w:rsid w:val="00BA15D1"/>
    <w:rsid w:val="00BA23FA"/>
    <w:rsid w:val="00BA476C"/>
    <w:rsid w:val="00BC2217"/>
    <w:rsid w:val="00BC3B1D"/>
    <w:rsid w:val="00BC6A5C"/>
    <w:rsid w:val="00BD2B73"/>
    <w:rsid w:val="00BD3E2A"/>
    <w:rsid w:val="00BD7667"/>
    <w:rsid w:val="00BE0EE5"/>
    <w:rsid w:val="00BE1A5D"/>
    <w:rsid w:val="00BE1ECB"/>
    <w:rsid w:val="00BE7E2C"/>
    <w:rsid w:val="00BF0EFC"/>
    <w:rsid w:val="00BF1A9E"/>
    <w:rsid w:val="00C00ADA"/>
    <w:rsid w:val="00C04B3F"/>
    <w:rsid w:val="00C05298"/>
    <w:rsid w:val="00C06D14"/>
    <w:rsid w:val="00C119C8"/>
    <w:rsid w:val="00C1310D"/>
    <w:rsid w:val="00C21512"/>
    <w:rsid w:val="00C219F0"/>
    <w:rsid w:val="00C26058"/>
    <w:rsid w:val="00C266F8"/>
    <w:rsid w:val="00C34DA0"/>
    <w:rsid w:val="00C373F5"/>
    <w:rsid w:val="00C37AE7"/>
    <w:rsid w:val="00C42AFA"/>
    <w:rsid w:val="00C5103A"/>
    <w:rsid w:val="00C547D5"/>
    <w:rsid w:val="00C6348D"/>
    <w:rsid w:val="00C730E8"/>
    <w:rsid w:val="00C76A02"/>
    <w:rsid w:val="00C80C9B"/>
    <w:rsid w:val="00C86C90"/>
    <w:rsid w:val="00C86D78"/>
    <w:rsid w:val="00C9750C"/>
    <w:rsid w:val="00CA4EF4"/>
    <w:rsid w:val="00CC3BAD"/>
    <w:rsid w:val="00CC5512"/>
    <w:rsid w:val="00CD3A07"/>
    <w:rsid w:val="00CD774A"/>
    <w:rsid w:val="00CE5759"/>
    <w:rsid w:val="00CE658D"/>
    <w:rsid w:val="00CF059B"/>
    <w:rsid w:val="00CF4CA0"/>
    <w:rsid w:val="00CF69BB"/>
    <w:rsid w:val="00D00774"/>
    <w:rsid w:val="00D00BA7"/>
    <w:rsid w:val="00D04FFF"/>
    <w:rsid w:val="00D111F0"/>
    <w:rsid w:val="00D114C2"/>
    <w:rsid w:val="00D21B53"/>
    <w:rsid w:val="00D27FD0"/>
    <w:rsid w:val="00D30ABF"/>
    <w:rsid w:val="00D30AE3"/>
    <w:rsid w:val="00D32154"/>
    <w:rsid w:val="00D33F68"/>
    <w:rsid w:val="00D35D5F"/>
    <w:rsid w:val="00D36111"/>
    <w:rsid w:val="00D40218"/>
    <w:rsid w:val="00D40E67"/>
    <w:rsid w:val="00D421D7"/>
    <w:rsid w:val="00D44FBC"/>
    <w:rsid w:val="00D465B5"/>
    <w:rsid w:val="00D50794"/>
    <w:rsid w:val="00D51208"/>
    <w:rsid w:val="00D5305C"/>
    <w:rsid w:val="00D5348C"/>
    <w:rsid w:val="00D6049D"/>
    <w:rsid w:val="00D60E80"/>
    <w:rsid w:val="00D67DBA"/>
    <w:rsid w:val="00D737A9"/>
    <w:rsid w:val="00D75192"/>
    <w:rsid w:val="00D76524"/>
    <w:rsid w:val="00D83124"/>
    <w:rsid w:val="00D843BF"/>
    <w:rsid w:val="00D91B49"/>
    <w:rsid w:val="00D92B52"/>
    <w:rsid w:val="00D96E82"/>
    <w:rsid w:val="00D97729"/>
    <w:rsid w:val="00D97B4C"/>
    <w:rsid w:val="00DA0232"/>
    <w:rsid w:val="00DA2135"/>
    <w:rsid w:val="00DA3CA1"/>
    <w:rsid w:val="00DB3039"/>
    <w:rsid w:val="00DB64C8"/>
    <w:rsid w:val="00DB79B8"/>
    <w:rsid w:val="00DC08BD"/>
    <w:rsid w:val="00DD1394"/>
    <w:rsid w:val="00DD1DE5"/>
    <w:rsid w:val="00DD7AE7"/>
    <w:rsid w:val="00DF019D"/>
    <w:rsid w:val="00DF1250"/>
    <w:rsid w:val="00DF7A8B"/>
    <w:rsid w:val="00E017F4"/>
    <w:rsid w:val="00E117DC"/>
    <w:rsid w:val="00E14DD5"/>
    <w:rsid w:val="00E17B85"/>
    <w:rsid w:val="00E20ADB"/>
    <w:rsid w:val="00E218BB"/>
    <w:rsid w:val="00E34C12"/>
    <w:rsid w:val="00E3544F"/>
    <w:rsid w:val="00E36FC6"/>
    <w:rsid w:val="00E43B84"/>
    <w:rsid w:val="00E56DA3"/>
    <w:rsid w:val="00E612D7"/>
    <w:rsid w:val="00E7338F"/>
    <w:rsid w:val="00E7428C"/>
    <w:rsid w:val="00E93BEB"/>
    <w:rsid w:val="00E953C8"/>
    <w:rsid w:val="00E96688"/>
    <w:rsid w:val="00EA150A"/>
    <w:rsid w:val="00EA2F36"/>
    <w:rsid w:val="00EB4363"/>
    <w:rsid w:val="00EB538B"/>
    <w:rsid w:val="00EC6291"/>
    <w:rsid w:val="00EC7379"/>
    <w:rsid w:val="00ED21BD"/>
    <w:rsid w:val="00ED3BB3"/>
    <w:rsid w:val="00ED513E"/>
    <w:rsid w:val="00ED605F"/>
    <w:rsid w:val="00EE135D"/>
    <w:rsid w:val="00EE22B1"/>
    <w:rsid w:val="00EE4327"/>
    <w:rsid w:val="00EE5E13"/>
    <w:rsid w:val="00EF0C13"/>
    <w:rsid w:val="00EF0CC9"/>
    <w:rsid w:val="00F0020D"/>
    <w:rsid w:val="00F02846"/>
    <w:rsid w:val="00F04506"/>
    <w:rsid w:val="00F07AC0"/>
    <w:rsid w:val="00F101DA"/>
    <w:rsid w:val="00F20F70"/>
    <w:rsid w:val="00F24E0B"/>
    <w:rsid w:val="00F317B0"/>
    <w:rsid w:val="00F34057"/>
    <w:rsid w:val="00F37B09"/>
    <w:rsid w:val="00F43F16"/>
    <w:rsid w:val="00F4407A"/>
    <w:rsid w:val="00F45E85"/>
    <w:rsid w:val="00F47889"/>
    <w:rsid w:val="00F507FC"/>
    <w:rsid w:val="00F51A11"/>
    <w:rsid w:val="00F67354"/>
    <w:rsid w:val="00F70123"/>
    <w:rsid w:val="00F80F0C"/>
    <w:rsid w:val="00F83990"/>
    <w:rsid w:val="00F83F1F"/>
    <w:rsid w:val="00F841BF"/>
    <w:rsid w:val="00F9577B"/>
    <w:rsid w:val="00F969DB"/>
    <w:rsid w:val="00FA1596"/>
    <w:rsid w:val="00FA1F85"/>
    <w:rsid w:val="00FB1B59"/>
    <w:rsid w:val="00FB30C6"/>
    <w:rsid w:val="00FC1D81"/>
    <w:rsid w:val="00FC549D"/>
    <w:rsid w:val="00FC5DBD"/>
    <w:rsid w:val="00FD0395"/>
    <w:rsid w:val="00FD14D0"/>
    <w:rsid w:val="00FD1864"/>
    <w:rsid w:val="00FD4930"/>
    <w:rsid w:val="00FF31E4"/>
    <w:rsid w:val="00FF697C"/>
    <w:rsid w:val="3758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Salutation"/>
    <w:basedOn w:val="1"/>
    <w:next w:val="1"/>
    <w:qFormat/>
    <w:uiPriority w:val="0"/>
    <w:rPr>
      <w:color w:val="000000"/>
      <w:sz w:val="28"/>
    </w:rPr>
  </w:style>
  <w:style w:type="paragraph" w:styleId="4">
    <w:name w:val="Closing"/>
    <w:basedOn w:val="1"/>
    <w:uiPriority w:val="0"/>
    <w:pPr>
      <w:ind w:left="100" w:leftChars="2100"/>
    </w:pPr>
    <w:rPr>
      <w:color w:val="000000"/>
      <w:sz w:val="28"/>
    </w:rPr>
  </w:style>
  <w:style w:type="paragraph" w:styleId="5">
    <w:name w:val="Body Text"/>
    <w:basedOn w:val="1"/>
    <w:qFormat/>
    <w:uiPriority w:val="0"/>
    <w:rPr>
      <w:sz w:val="28"/>
      <w:szCs w:val="20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1">
    <w:name w:val="annotation subject"/>
    <w:basedOn w:val="2"/>
    <w:next w:val="2"/>
    <w:semiHidden/>
    <w:uiPriority w:val="0"/>
    <w:rPr>
      <w:b/>
      <w:bCs/>
    </w:rPr>
  </w:style>
  <w:style w:type="table" w:styleId="13">
    <w:name w:val="Table Grid"/>
    <w:basedOn w:val="1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page number"/>
    <w:basedOn w:val="14"/>
    <w:uiPriority w:val="0"/>
  </w:style>
  <w:style w:type="character" w:styleId="16">
    <w:name w:val="Hyperlink"/>
    <w:uiPriority w:val="0"/>
    <w:rPr>
      <w:color w:val="0000FF"/>
      <w:u w:val="none"/>
    </w:rPr>
  </w:style>
  <w:style w:type="character" w:styleId="17">
    <w:name w:val="annotation reference"/>
    <w:semiHidden/>
    <w:qFormat/>
    <w:uiPriority w:val="0"/>
    <w:rPr>
      <w:sz w:val="21"/>
      <w:szCs w:val="21"/>
    </w:rPr>
  </w:style>
  <w:style w:type="paragraph" w:customStyle="1" w:styleId="18">
    <w:name w:val="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AAF26F-1731-4119-9597-E58B9FB3CC00}">
  <ds:schemaRefs/>
</ds:datastoreItem>
</file>

<file path=customXml/itemProps2.xml><?xml version="1.0" encoding="utf-8"?>
<ds:datastoreItem xmlns:ds="http://schemas.openxmlformats.org/officeDocument/2006/customXml" ds:itemID="{FF8CC5D7-9EB3-4979-9F97-DF9556084071}">
  <ds:schemaRefs/>
</ds:datastoreItem>
</file>

<file path=customXml/itemProps3.xml><?xml version="1.0" encoding="utf-8"?>
<ds:datastoreItem xmlns:ds="http://schemas.openxmlformats.org/officeDocument/2006/customXml" ds:itemID="{9AE35BA7-C0DE-4FCC-AB2A-2257E286C0E4}">
  <ds:schemaRefs/>
</ds:datastoreItem>
</file>

<file path=customXml/itemProps4.xml><?xml version="1.0" encoding="utf-8"?>
<ds:datastoreItem xmlns:ds="http://schemas.openxmlformats.org/officeDocument/2006/customXml" ds:itemID="{11C5B040-FF72-41E7-BDC0-883FECDA5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898</Words>
  <Characters>1096</Characters>
  <Lines>10</Lines>
  <Paragraphs>2</Paragraphs>
  <TotalTime>0</TotalTime>
  <ScaleCrop>false</ScaleCrop>
  <LinksUpToDate>false</LinksUpToDate>
  <CharactersWithSpaces>1316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2022-10-17T06:30:00Z</dcterms:created>
  <dc:creator>huo</dc:creator>
  <cp:lastModifiedBy>段丽斌</cp:lastModifiedBy>
  <cp:lastPrinted>2016-05-16T02:49:00Z</cp:lastPrinted>
  <dcterms:modified xsi:type="dcterms:W3CDTF">2023-08-07T08:27:54Z</dcterms:modified>
  <dc:title>关于更新申请学位表格的通知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66F0F35654934779AA9A633AD98411F9_12</vt:lpwstr>
  </property>
</Properties>
</file>